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7A1" w:rsidRPr="00E7205A" w:rsidRDefault="00514D23" w:rsidP="00D047A1">
      <w:pPr>
        <w:jc w:val="center"/>
      </w:pPr>
      <w:r w:rsidRPr="00514D23">
        <w:rPr>
          <w:noProof/>
        </w:rPr>
        <w:drawing>
          <wp:inline distT="0" distB="0" distL="0" distR="0" wp14:anchorId="164D43F1" wp14:editId="164D43F2">
            <wp:extent cx="457200" cy="533400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7A1" w:rsidRPr="00514D23" w:rsidRDefault="00D047A1" w:rsidP="00D047A1">
      <w:pPr>
        <w:jc w:val="center"/>
        <w:rPr>
          <w:sz w:val="16"/>
        </w:rPr>
      </w:pPr>
    </w:p>
    <w:p w:rsidR="001F24D9" w:rsidRPr="00E7205A" w:rsidRDefault="001F24D9" w:rsidP="00562EAE">
      <w:pPr>
        <w:jc w:val="center"/>
        <w:outlineLvl w:val="0"/>
        <w:rPr>
          <w:b/>
        </w:rPr>
      </w:pPr>
      <w:r w:rsidRPr="00E7205A">
        <w:rPr>
          <w:b/>
        </w:rPr>
        <w:t>INFORMATIKOS IR RYŠIŲ DEPARTAMENTAS</w:t>
      </w:r>
    </w:p>
    <w:p w:rsidR="001F24D9" w:rsidRPr="00E7205A" w:rsidRDefault="001F24D9" w:rsidP="00562EAE">
      <w:pPr>
        <w:jc w:val="center"/>
        <w:outlineLvl w:val="0"/>
        <w:rPr>
          <w:b/>
        </w:rPr>
      </w:pPr>
      <w:r w:rsidRPr="00E7205A">
        <w:rPr>
          <w:b/>
        </w:rPr>
        <w:t>PRIE LIETUVOS RESPUBLIKOS VIDAUS REIKALŲ MINISTERIJOS</w:t>
      </w:r>
    </w:p>
    <w:p w:rsidR="001F24D9" w:rsidRPr="00E7205A" w:rsidRDefault="001F24D9" w:rsidP="001F24D9">
      <w:pPr>
        <w:jc w:val="center"/>
        <w:rPr>
          <w:b/>
        </w:rPr>
      </w:pPr>
    </w:p>
    <w:p w:rsidR="001F24D9" w:rsidRPr="00E7205A" w:rsidRDefault="001F24D9" w:rsidP="00465821">
      <w:pPr>
        <w:pStyle w:val="HTMLiankstoformatuotas"/>
        <w:tabs>
          <w:tab w:val="clear" w:pos="916"/>
          <w:tab w:val="left" w:pos="0"/>
        </w:tabs>
        <w:ind w:left="-142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 xml:space="preserve">Biudžetinė įstaiga, Šventaragio g. 2, LT-01510 Vilnius, tel. (8 5) 271 7177, el. p. </w:t>
      </w:r>
      <w:hyperlink r:id="rId11" w:history="1">
        <w:r w:rsidRPr="00E7205A">
          <w:rPr>
            <w:rStyle w:val="Hipersaitas"/>
            <w:rFonts w:ascii="Times New Roman" w:hAnsi="Times New Roman"/>
            <w:color w:val="auto"/>
            <w:u w:val="none"/>
          </w:rPr>
          <w:t>ird@vrm.lt</w:t>
        </w:r>
      </w:hyperlink>
    </w:p>
    <w:p w:rsidR="001F24D9" w:rsidRPr="00E7205A" w:rsidRDefault="001F24D9" w:rsidP="001F24D9">
      <w:pPr>
        <w:pStyle w:val="HTMLiankstoformatuotas"/>
        <w:ind w:left="0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>Duomenys kaupiami ir saugomi Juridi</w:t>
      </w:r>
      <w:r w:rsidR="00F604C4">
        <w:rPr>
          <w:rFonts w:ascii="Times New Roman" w:hAnsi="Times New Roman" w:cs="Times New Roman"/>
        </w:rPr>
        <w:t xml:space="preserve">nių asmenų registre, kodas </w:t>
      </w:r>
      <w:r w:rsidRPr="00E7205A">
        <w:rPr>
          <w:rFonts w:ascii="Times New Roman" w:hAnsi="Times New Roman" w:cs="Times New Roman"/>
        </w:rPr>
        <w:t>188774822</w:t>
      </w:r>
    </w:p>
    <w:tbl>
      <w:tblPr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1F24D9" w:rsidRPr="00E7205A">
        <w:trPr>
          <w:trHeight w:val="88"/>
        </w:trPr>
        <w:tc>
          <w:tcPr>
            <w:tcW w:w="9703" w:type="dxa"/>
            <w:tcBorders>
              <w:top w:val="single" w:sz="4" w:space="0" w:color="auto"/>
            </w:tcBorders>
          </w:tcPr>
          <w:p w:rsidR="001F24D9" w:rsidRPr="00E7205A" w:rsidRDefault="001F24D9" w:rsidP="00E330AA">
            <w:pPr>
              <w:pStyle w:val="HTMLiankstoformatuota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63A" w:rsidTr="00C827E6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703" w:type="dxa"/>
          </w:tcPr>
          <w:p w:rsidR="00A0763A" w:rsidRDefault="003A40D2" w:rsidP="003A40D2">
            <w:pPr>
              <w:spacing w:line="276" w:lineRule="auto"/>
            </w:pPr>
            <w:sdt>
              <w:sdtPr>
                <w:tag w:val="fld_tpz_asm1XMLStr"/>
                <w:id w:val="10314350"/>
              </w:sdtPr>
              <w:sdtEndPr/>
              <w:sdtContent>
                <w:r w:rsidR="00465821">
                  <w:t>E</w:t>
                </w:r>
                <w:r>
                  <w:t>.....</w:t>
                </w:r>
                <w:r w:rsidR="00465821">
                  <w:t xml:space="preserve"> A</w:t>
                </w:r>
                <w:r>
                  <w:t>......................</w:t>
                </w:r>
              </w:sdtContent>
            </w:sdt>
          </w:p>
        </w:tc>
      </w:tr>
      <w:tr w:rsidR="00A0763A" w:rsidTr="00C827E6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703" w:type="dxa"/>
          </w:tcPr>
          <w:p w:rsidR="00212AD8" w:rsidRDefault="00212AD8"/>
        </w:tc>
      </w:tr>
      <w:tr w:rsidR="00A0763A" w:rsidTr="00C827E6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703" w:type="dxa"/>
          </w:tcPr>
          <w:p w:rsidR="00A0763A" w:rsidRDefault="00A0763A" w:rsidP="00194D38">
            <w:pPr>
              <w:spacing w:line="276" w:lineRule="auto"/>
            </w:pPr>
          </w:p>
        </w:tc>
      </w:tr>
    </w:tbl>
    <w:p w:rsidR="00A034DF" w:rsidRDefault="00A034DF" w:rsidP="009F1341">
      <w:pPr>
        <w:jc w:val="center"/>
        <w:rPr>
          <w:b/>
        </w:rPr>
      </w:pPr>
    </w:p>
    <w:p w:rsidR="00A034DF" w:rsidRDefault="00A034DF" w:rsidP="009F1341">
      <w:pPr>
        <w:jc w:val="center"/>
        <w:rPr>
          <w:b/>
        </w:rPr>
      </w:pPr>
    </w:p>
    <w:p w:rsidR="00A034DF" w:rsidRDefault="00A034DF" w:rsidP="009F1341">
      <w:pPr>
        <w:jc w:val="center"/>
        <w:rPr>
          <w:b/>
        </w:rPr>
      </w:pPr>
    </w:p>
    <w:p w:rsidR="00A034DF" w:rsidRDefault="00A034DF" w:rsidP="009F1341">
      <w:pPr>
        <w:jc w:val="center"/>
        <w:rPr>
          <w:b/>
        </w:rPr>
      </w:pPr>
    </w:p>
    <w:p w:rsidR="009F1341" w:rsidRPr="00E7205A" w:rsidRDefault="009F1341" w:rsidP="009F1341">
      <w:pPr>
        <w:jc w:val="center"/>
        <w:rPr>
          <w:b/>
          <w:bCs/>
        </w:rPr>
      </w:pPr>
      <w:r w:rsidRPr="00E7205A">
        <w:rPr>
          <w:b/>
        </w:rPr>
        <w:t>ĮTARIAMŲJŲ, KALTINAMŲJŲ IR NUTEISTŲJŲ REGISTRO IŠRAŠAS</w:t>
      </w:r>
    </w:p>
    <w:p w:rsidR="009F1341" w:rsidRPr="00E7205A" w:rsidRDefault="009F1341" w:rsidP="00562EAE">
      <w:pPr>
        <w:jc w:val="center"/>
        <w:outlineLvl w:val="0"/>
        <w:rPr>
          <w:b/>
        </w:rPr>
      </w:pPr>
      <w:r w:rsidRPr="00E7205A">
        <w:rPr>
          <w:b/>
        </w:rPr>
        <w:t>APIE FIZINĮ ASMENĮ</w:t>
      </w:r>
    </w:p>
    <w:p w:rsidR="00D047A1" w:rsidRPr="00E7205A" w:rsidRDefault="00D047A1" w:rsidP="00D047A1">
      <w:pPr>
        <w:ind w:left="2160"/>
      </w:pPr>
    </w:p>
    <w:p w:rsidR="00D047A1" w:rsidRPr="00E7205A" w:rsidRDefault="003A40D2" w:rsidP="00F67747">
      <w:pPr>
        <w:jc w:val="center"/>
      </w:pPr>
      <w:sdt>
        <w:sdtPr>
          <w:tag w:val="fld_tpz_regDuomenysXMLStr"/>
          <w:id w:val="10314352"/>
        </w:sdtPr>
        <w:sdtEndPr/>
        <w:sdtContent/>
      </w:sdt>
      <w:sdt>
        <w:sdtPr>
          <w:tag w:val="fld_tpz_egzempXMLStr"/>
          <w:id w:val="10314353"/>
        </w:sdtPr>
        <w:sdtEndPr/>
        <w:sdtContent/>
      </w:sdt>
    </w:p>
    <w:p w:rsidR="00D047A1" w:rsidRPr="00E7205A" w:rsidRDefault="00D047A1" w:rsidP="00EE1EEC">
      <w:pPr>
        <w:ind w:left="567"/>
      </w:pPr>
    </w:p>
    <w:p w:rsidR="00212AD8" w:rsidRDefault="00212AD8"/>
    <w:sdt>
      <w:sdtPr>
        <w:tag w:val="fld_tpz_atshXMLStr"/>
        <w:id w:val="10314354"/>
      </w:sdtPr>
      <w:sdtEndPr/>
      <w:sdtContent>
        <w:p w:rsidR="00E14387" w:rsidRDefault="003A40D2">
          <w:pPr>
            <w:spacing w:line="360" w:lineRule="auto"/>
            <w:ind w:firstLine="567"/>
            <w:jc w:val="both"/>
          </w:pPr>
          <w:r>
            <w:t>Įtariamųjų, kaltinamųjų ir nuteistųjų registro 2023-10-17 duomenimis E......</w:t>
          </w:r>
          <w:r>
            <w:t xml:space="preserve"> A...........</w:t>
          </w:r>
          <w:r>
            <w:t>, gim. .................</w:t>
          </w:r>
          <w:bookmarkStart w:id="0" w:name="_GoBack"/>
          <w:bookmarkEnd w:id="0"/>
          <w:r>
            <w:t xml:space="preserve"> d., nepradėtas ikiteisminis tyrimas ir ji neteista. </w:t>
          </w:r>
        </w:p>
      </w:sdtContent>
    </w:sdt>
    <w:p w:rsidR="00212AD8" w:rsidRDefault="00212AD8"/>
    <w:p w:rsidR="00212AD8" w:rsidRDefault="00212AD8"/>
    <w:p w:rsidR="00212AD8" w:rsidRDefault="00212AD8"/>
    <w:p w:rsidR="00212AD8" w:rsidRDefault="00212AD8"/>
    <w:p w:rsidR="00212AD8" w:rsidRDefault="00212AD8"/>
    <w:tbl>
      <w:tblPr>
        <w:tblW w:w="0" w:type="auto"/>
        <w:tblLook w:val="04A0" w:firstRow="1" w:lastRow="0" w:firstColumn="1" w:lastColumn="0" w:noHBand="0" w:noVBand="1"/>
      </w:tblPr>
      <w:tblGrid>
        <w:gridCol w:w="4413"/>
        <w:gridCol w:w="5226"/>
      </w:tblGrid>
      <w:tr w:rsidR="00965C11" w:rsidRPr="00562EAE" w:rsidTr="000B697F">
        <w:tc>
          <w:tcPr>
            <w:tcW w:w="4503" w:type="dxa"/>
          </w:tcPr>
          <w:p w:rsidR="00965C11" w:rsidRPr="00562EAE" w:rsidRDefault="003A40D2" w:rsidP="00D047A1">
            <w:sdt>
              <w:sdtPr>
                <w:tag w:val="fld_tpz_pareigXMLStr"/>
                <w:id w:val="10314355"/>
              </w:sdtPr>
              <w:sdtEndPr/>
              <w:sdtContent>
                <w:r w:rsidR="00465821">
                  <w:t>Teistumo informacijos tvarkymo skyriaus patarėja</w:t>
                </w:r>
              </w:sdtContent>
            </w:sdt>
          </w:p>
        </w:tc>
        <w:tc>
          <w:tcPr>
            <w:tcW w:w="5352" w:type="dxa"/>
          </w:tcPr>
          <w:p w:rsidR="00965C11" w:rsidRPr="00562EAE" w:rsidRDefault="003A40D2" w:rsidP="008D1A98">
            <w:pPr>
              <w:jc w:val="right"/>
            </w:pPr>
            <w:sdt>
              <w:sdtPr>
                <w:tag w:val="fld_tpz_drbXMLStr"/>
                <w:id w:val="10314356"/>
              </w:sdtPr>
              <w:sdtEndPr/>
              <w:sdtContent>
                <w:r w:rsidR="00465821">
                  <w:t>Rima Žvinienė</w:t>
                </w:r>
              </w:sdtContent>
            </w:sdt>
          </w:p>
        </w:tc>
      </w:tr>
    </w:tbl>
    <w:p w:rsidR="00965C11" w:rsidRPr="00562EAE" w:rsidRDefault="00965C11" w:rsidP="00423C58">
      <w:pPr>
        <w:rPr>
          <w:sz w:val="28"/>
        </w:rPr>
      </w:pPr>
    </w:p>
    <w:sectPr w:rsidR="00965C11" w:rsidRPr="00562EAE" w:rsidSect="00965C11">
      <w:headerReference w:type="default" r:id="rId12"/>
      <w:pgSz w:w="11907" w:h="16839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DC1" w:rsidRDefault="00227DC1" w:rsidP="006C3A3C">
      <w:r>
        <w:separator/>
      </w:r>
    </w:p>
  </w:endnote>
  <w:endnote w:type="continuationSeparator" w:id="0">
    <w:p w:rsidR="00227DC1" w:rsidRDefault="00227DC1" w:rsidP="006C3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DC1" w:rsidRDefault="00227DC1" w:rsidP="006C3A3C">
      <w:r>
        <w:separator/>
      </w:r>
    </w:p>
  </w:footnote>
  <w:footnote w:type="continuationSeparator" w:id="0">
    <w:p w:rsidR="00227DC1" w:rsidRDefault="00227DC1" w:rsidP="006C3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233261"/>
      <w:docPartObj>
        <w:docPartGallery w:val="Page Numbers (Top of Page)"/>
        <w:docPartUnique/>
      </w:docPartObj>
    </w:sdtPr>
    <w:sdtEndPr/>
    <w:sdtContent>
      <w:p w:rsidR="00965C11" w:rsidRDefault="00212AD8">
        <w:pPr>
          <w:pStyle w:val="Antrats"/>
          <w:jc w:val="center"/>
        </w:pPr>
        <w:r>
          <w:fldChar w:fldCharType="begin"/>
        </w:r>
        <w:r w:rsidR="007A0C2F">
          <w:instrText xml:space="preserve"> PAGE   \* MERGEFORMAT </w:instrText>
        </w:r>
        <w:r>
          <w:fldChar w:fldCharType="separate"/>
        </w:r>
        <w:r w:rsidR="00965C11">
          <w:rPr>
            <w:noProof/>
          </w:rPr>
          <w:t>2</w:t>
        </w:r>
        <w:r>
          <w:fldChar w:fldCharType="end"/>
        </w:r>
      </w:p>
    </w:sdtContent>
  </w:sdt>
  <w:p w:rsidR="00BD410C" w:rsidRPr="00607A38" w:rsidRDefault="00BD410C" w:rsidP="00607A3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4A3435"/>
    <w:multiLevelType w:val="hybridMultilevel"/>
    <w:tmpl w:val="ACE68190"/>
    <w:lvl w:ilvl="0" w:tplc="A2285412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1A9"/>
    <w:rsid w:val="00002EF7"/>
    <w:rsid w:val="00003C53"/>
    <w:rsid w:val="0000537C"/>
    <w:rsid w:val="0003703A"/>
    <w:rsid w:val="000475AB"/>
    <w:rsid w:val="00055D12"/>
    <w:rsid w:val="0006305F"/>
    <w:rsid w:val="000711FC"/>
    <w:rsid w:val="00074E74"/>
    <w:rsid w:val="00085630"/>
    <w:rsid w:val="000916C4"/>
    <w:rsid w:val="000937AF"/>
    <w:rsid w:val="000A5CE9"/>
    <w:rsid w:val="000A7F9B"/>
    <w:rsid w:val="000B34BC"/>
    <w:rsid w:val="000B4AF9"/>
    <w:rsid w:val="000B697F"/>
    <w:rsid w:val="000C5D18"/>
    <w:rsid w:val="000E6823"/>
    <w:rsid w:val="000F1050"/>
    <w:rsid w:val="000F65D9"/>
    <w:rsid w:val="00110B60"/>
    <w:rsid w:val="00120A05"/>
    <w:rsid w:val="00123FEA"/>
    <w:rsid w:val="00124443"/>
    <w:rsid w:val="0012473C"/>
    <w:rsid w:val="00134A08"/>
    <w:rsid w:val="001373A1"/>
    <w:rsid w:val="001419AF"/>
    <w:rsid w:val="00142889"/>
    <w:rsid w:val="00144A8E"/>
    <w:rsid w:val="00145604"/>
    <w:rsid w:val="00153FCE"/>
    <w:rsid w:val="00156148"/>
    <w:rsid w:val="0015618D"/>
    <w:rsid w:val="00167D71"/>
    <w:rsid w:val="00174C91"/>
    <w:rsid w:val="00194D38"/>
    <w:rsid w:val="00197FF8"/>
    <w:rsid w:val="001A05F9"/>
    <w:rsid w:val="001A309B"/>
    <w:rsid w:val="001A3EAC"/>
    <w:rsid w:val="001A5043"/>
    <w:rsid w:val="001A78DB"/>
    <w:rsid w:val="001C289E"/>
    <w:rsid w:val="001D1EC0"/>
    <w:rsid w:val="001F24D9"/>
    <w:rsid w:val="00210C66"/>
    <w:rsid w:val="00212AD8"/>
    <w:rsid w:val="00217F5F"/>
    <w:rsid w:val="00220475"/>
    <w:rsid w:val="00227DC1"/>
    <w:rsid w:val="00233CBC"/>
    <w:rsid w:val="002562A0"/>
    <w:rsid w:val="00267603"/>
    <w:rsid w:val="00271767"/>
    <w:rsid w:val="002938AD"/>
    <w:rsid w:val="00293A74"/>
    <w:rsid w:val="002965C7"/>
    <w:rsid w:val="002A4E9A"/>
    <w:rsid w:val="002B2763"/>
    <w:rsid w:val="002B4597"/>
    <w:rsid w:val="002D2151"/>
    <w:rsid w:val="002D760F"/>
    <w:rsid w:val="002E44F0"/>
    <w:rsid w:val="002F2417"/>
    <w:rsid w:val="0030138B"/>
    <w:rsid w:val="00302504"/>
    <w:rsid w:val="00321672"/>
    <w:rsid w:val="00327707"/>
    <w:rsid w:val="003319C0"/>
    <w:rsid w:val="0033296C"/>
    <w:rsid w:val="00354D1D"/>
    <w:rsid w:val="00387918"/>
    <w:rsid w:val="003901A9"/>
    <w:rsid w:val="00391546"/>
    <w:rsid w:val="0039217D"/>
    <w:rsid w:val="003A40D2"/>
    <w:rsid w:val="003B47C7"/>
    <w:rsid w:val="003B7023"/>
    <w:rsid w:val="003C05DA"/>
    <w:rsid w:val="003C5CD9"/>
    <w:rsid w:val="003D405C"/>
    <w:rsid w:val="003D5C92"/>
    <w:rsid w:val="003E40C2"/>
    <w:rsid w:val="003E7468"/>
    <w:rsid w:val="0041027B"/>
    <w:rsid w:val="00414C77"/>
    <w:rsid w:val="00420E69"/>
    <w:rsid w:val="00423846"/>
    <w:rsid w:val="00423C58"/>
    <w:rsid w:val="004335C9"/>
    <w:rsid w:val="00440068"/>
    <w:rsid w:val="00443976"/>
    <w:rsid w:val="00446866"/>
    <w:rsid w:val="00447629"/>
    <w:rsid w:val="00462C60"/>
    <w:rsid w:val="00464E29"/>
    <w:rsid w:val="00465821"/>
    <w:rsid w:val="0047479E"/>
    <w:rsid w:val="00485CEC"/>
    <w:rsid w:val="0049193A"/>
    <w:rsid w:val="00497F90"/>
    <w:rsid w:val="004A094F"/>
    <w:rsid w:val="004A3831"/>
    <w:rsid w:val="004C6B5A"/>
    <w:rsid w:val="004E3478"/>
    <w:rsid w:val="004E7BBF"/>
    <w:rsid w:val="004F02EB"/>
    <w:rsid w:val="004F3599"/>
    <w:rsid w:val="004F6B77"/>
    <w:rsid w:val="00507047"/>
    <w:rsid w:val="00514D23"/>
    <w:rsid w:val="0051550C"/>
    <w:rsid w:val="00517355"/>
    <w:rsid w:val="00522213"/>
    <w:rsid w:val="005376D9"/>
    <w:rsid w:val="00550F9E"/>
    <w:rsid w:val="00553A50"/>
    <w:rsid w:val="00560E02"/>
    <w:rsid w:val="00562EAE"/>
    <w:rsid w:val="00565363"/>
    <w:rsid w:val="005661B8"/>
    <w:rsid w:val="00582361"/>
    <w:rsid w:val="00587B9C"/>
    <w:rsid w:val="005A3E3E"/>
    <w:rsid w:val="005B5B3F"/>
    <w:rsid w:val="005B7FE7"/>
    <w:rsid w:val="005F0764"/>
    <w:rsid w:val="005F229C"/>
    <w:rsid w:val="005F3396"/>
    <w:rsid w:val="005F5A40"/>
    <w:rsid w:val="00606AAA"/>
    <w:rsid w:val="00606D4B"/>
    <w:rsid w:val="00607A38"/>
    <w:rsid w:val="00610604"/>
    <w:rsid w:val="00613B4D"/>
    <w:rsid w:val="006146CA"/>
    <w:rsid w:val="0061747D"/>
    <w:rsid w:val="00623E35"/>
    <w:rsid w:val="00627172"/>
    <w:rsid w:val="0064346D"/>
    <w:rsid w:val="0064437A"/>
    <w:rsid w:val="00660A44"/>
    <w:rsid w:val="00665741"/>
    <w:rsid w:val="006720AB"/>
    <w:rsid w:val="0067660D"/>
    <w:rsid w:val="006815DA"/>
    <w:rsid w:val="0068277B"/>
    <w:rsid w:val="00683C26"/>
    <w:rsid w:val="0068776E"/>
    <w:rsid w:val="00696EB6"/>
    <w:rsid w:val="006A45F7"/>
    <w:rsid w:val="006A7D3C"/>
    <w:rsid w:val="006B40D3"/>
    <w:rsid w:val="006C0222"/>
    <w:rsid w:val="006C3A3C"/>
    <w:rsid w:val="006C7644"/>
    <w:rsid w:val="006D350E"/>
    <w:rsid w:val="006F02A7"/>
    <w:rsid w:val="0070082B"/>
    <w:rsid w:val="007258F1"/>
    <w:rsid w:val="00725FDB"/>
    <w:rsid w:val="007409EA"/>
    <w:rsid w:val="00742F49"/>
    <w:rsid w:val="00744CDD"/>
    <w:rsid w:val="0076282C"/>
    <w:rsid w:val="00772B47"/>
    <w:rsid w:val="00777F03"/>
    <w:rsid w:val="007863B7"/>
    <w:rsid w:val="007930BA"/>
    <w:rsid w:val="007A0C2F"/>
    <w:rsid w:val="007A4343"/>
    <w:rsid w:val="007A5C36"/>
    <w:rsid w:val="007B5856"/>
    <w:rsid w:val="007D5A8D"/>
    <w:rsid w:val="007D7237"/>
    <w:rsid w:val="007F0A79"/>
    <w:rsid w:val="007F35CE"/>
    <w:rsid w:val="00827163"/>
    <w:rsid w:val="008409D5"/>
    <w:rsid w:val="00841211"/>
    <w:rsid w:val="00854DE9"/>
    <w:rsid w:val="00856EFC"/>
    <w:rsid w:val="00867B5D"/>
    <w:rsid w:val="00877CC4"/>
    <w:rsid w:val="008922E1"/>
    <w:rsid w:val="008A0083"/>
    <w:rsid w:val="008C03A0"/>
    <w:rsid w:val="008D1A98"/>
    <w:rsid w:val="008E2353"/>
    <w:rsid w:val="008E30B1"/>
    <w:rsid w:val="008F1222"/>
    <w:rsid w:val="00903E03"/>
    <w:rsid w:val="00904E40"/>
    <w:rsid w:val="00910503"/>
    <w:rsid w:val="00916A8B"/>
    <w:rsid w:val="009207C5"/>
    <w:rsid w:val="00921BF7"/>
    <w:rsid w:val="00927857"/>
    <w:rsid w:val="00927C16"/>
    <w:rsid w:val="00965C11"/>
    <w:rsid w:val="009672DC"/>
    <w:rsid w:val="00971D21"/>
    <w:rsid w:val="00980C29"/>
    <w:rsid w:val="009856E2"/>
    <w:rsid w:val="009857F2"/>
    <w:rsid w:val="009A690A"/>
    <w:rsid w:val="009C03B1"/>
    <w:rsid w:val="009C199B"/>
    <w:rsid w:val="009C6848"/>
    <w:rsid w:val="009E08E9"/>
    <w:rsid w:val="009E2DE0"/>
    <w:rsid w:val="009F1341"/>
    <w:rsid w:val="00A034DF"/>
    <w:rsid w:val="00A0763A"/>
    <w:rsid w:val="00A10572"/>
    <w:rsid w:val="00A12C69"/>
    <w:rsid w:val="00A16D36"/>
    <w:rsid w:val="00A17343"/>
    <w:rsid w:val="00A31B39"/>
    <w:rsid w:val="00A36DF5"/>
    <w:rsid w:val="00A43318"/>
    <w:rsid w:val="00A43CE0"/>
    <w:rsid w:val="00A4413B"/>
    <w:rsid w:val="00A5151E"/>
    <w:rsid w:val="00A57CF9"/>
    <w:rsid w:val="00A65C61"/>
    <w:rsid w:val="00A76AC7"/>
    <w:rsid w:val="00A81FE1"/>
    <w:rsid w:val="00A906FB"/>
    <w:rsid w:val="00A91B75"/>
    <w:rsid w:val="00A9402D"/>
    <w:rsid w:val="00A96741"/>
    <w:rsid w:val="00AA0ED1"/>
    <w:rsid w:val="00AA265C"/>
    <w:rsid w:val="00AB0A41"/>
    <w:rsid w:val="00AB6FBD"/>
    <w:rsid w:val="00AC4D36"/>
    <w:rsid w:val="00AC5036"/>
    <w:rsid w:val="00AE3935"/>
    <w:rsid w:val="00AE3F8B"/>
    <w:rsid w:val="00B01A90"/>
    <w:rsid w:val="00B03E92"/>
    <w:rsid w:val="00B06760"/>
    <w:rsid w:val="00B12F6E"/>
    <w:rsid w:val="00B148AA"/>
    <w:rsid w:val="00B201A4"/>
    <w:rsid w:val="00B377A1"/>
    <w:rsid w:val="00B46383"/>
    <w:rsid w:val="00B52FD4"/>
    <w:rsid w:val="00B549ED"/>
    <w:rsid w:val="00B56C51"/>
    <w:rsid w:val="00B73BCA"/>
    <w:rsid w:val="00B84214"/>
    <w:rsid w:val="00B9052C"/>
    <w:rsid w:val="00B92CC7"/>
    <w:rsid w:val="00BA25A6"/>
    <w:rsid w:val="00BA2C4A"/>
    <w:rsid w:val="00BA57BD"/>
    <w:rsid w:val="00BB1959"/>
    <w:rsid w:val="00BB2963"/>
    <w:rsid w:val="00BB3810"/>
    <w:rsid w:val="00BB465D"/>
    <w:rsid w:val="00BB5869"/>
    <w:rsid w:val="00BC273F"/>
    <w:rsid w:val="00BD410C"/>
    <w:rsid w:val="00BE180A"/>
    <w:rsid w:val="00BE4746"/>
    <w:rsid w:val="00BE4B91"/>
    <w:rsid w:val="00BF762C"/>
    <w:rsid w:val="00C0036B"/>
    <w:rsid w:val="00C067F6"/>
    <w:rsid w:val="00C07F93"/>
    <w:rsid w:val="00C10560"/>
    <w:rsid w:val="00C166B8"/>
    <w:rsid w:val="00C243C4"/>
    <w:rsid w:val="00C251B4"/>
    <w:rsid w:val="00C31BBC"/>
    <w:rsid w:val="00C36FE1"/>
    <w:rsid w:val="00C45F2C"/>
    <w:rsid w:val="00C55E16"/>
    <w:rsid w:val="00C61A94"/>
    <w:rsid w:val="00C659FC"/>
    <w:rsid w:val="00C67DB8"/>
    <w:rsid w:val="00C706D8"/>
    <w:rsid w:val="00C827E6"/>
    <w:rsid w:val="00C82933"/>
    <w:rsid w:val="00C83C60"/>
    <w:rsid w:val="00C871D6"/>
    <w:rsid w:val="00C9786B"/>
    <w:rsid w:val="00CA5979"/>
    <w:rsid w:val="00CB2CD2"/>
    <w:rsid w:val="00CC39A9"/>
    <w:rsid w:val="00CE2BE9"/>
    <w:rsid w:val="00CE4153"/>
    <w:rsid w:val="00CF4A27"/>
    <w:rsid w:val="00D0081B"/>
    <w:rsid w:val="00D02099"/>
    <w:rsid w:val="00D047A1"/>
    <w:rsid w:val="00D12013"/>
    <w:rsid w:val="00D309BE"/>
    <w:rsid w:val="00D32AB8"/>
    <w:rsid w:val="00D611E7"/>
    <w:rsid w:val="00D622BB"/>
    <w:rsid w:val="00D72107"/>
    <w:rsid w:val="00D7210E"/>
    <w:rsid w:val="00D73559"/>
    <w:rsid w:val="00D83CDF"/>
    <w:rsid w:val="00D9047C"/>
    <w:rsid w:val="00D91F68"/>
    <w:rsid w:val="00D93FE7"/>
    <w:rsid w:val="00DA3761"/>
    <w:rsid w:val="00DB6D42"/>
    <w:rsid w:val="00DC47A0"/>
    <w:rsid w:val="00DD56F6"/>
    <w:rsid w:val="00DD5A16"/>
    <w:rsid w:val="00DE28D6"/>
    <w:rsid w:val="00DF53D7"/>
    <w:rsid w:val="00E07556"/>
    <w:rsid w:val="00E14387"/>
    <w:rsid w:val="00E21256"/>
    <w:rsid w:val="00E330AA"/>
    <w:rsid w:val="00E46D5E"/>
    <w:rsid w:val="00E4751C"/>
    <w:rsid w:val="00E56108"/>
    <w:rsid w:val="00E564A4"/>
    <w:rsid w:val="00E7205A"/>
    <w:rsid w:val="00E908A6"/>
    <w:rsid w:val="00E966CE"/>
    <w:rsid w:val="00EB146A"/>
    <w:rsid w:val="00EB37C6"/>
    <w:rsid w:val="00EC78E7"/>
    <w:rsid w:val="00ED5904"/>
    <w:rsid w:val="00ED6400"/>
    <w:rsid w:val="00EE1179"/>
    <w:rsid w:val="00EE1EEC"/>
    <w:rsid w:val="00EE3299"/>
    <w:rsid w:val="00EE42CC"/>
    <w:rsid w:val="00EF427F"/>
    <w:rsid w:val="00EF6BAC"/>
    <w:rsid w:val="00F04B5A"/>
    <w:rsid w:val="00F076BA"/>
    <w:rsid w:val="00F14777"/>
    <w:rsid w:val="00F15380"/>
    <w:rsid w:val="00F17B3C"/>
    <w:rsid w:val="00F253EF"/>
    <w:rsid w:val="00F40511"/>
    <w:rsid w:val="00F410E7"/>
    <w:rsid w:val="00F45673"/>
    <w:rsid w:val="00F52819"/>
    <w:rsid w:val="00F604C4"/>
    <w:rsid w:val="00F640B6"/>
    <w:rsid w:val="00F67747"/>
    <w:rsid w:val="00F76369"/>
    <w:rsid w:val="00F80328"/>
    <w:rsid w:val="00F8064A"/>
    <w:rsid w:val="00FA4376"/>
    <w:rsid w:val="00FD1573"/>
    <w:rsid w:val="00FD1D34"/>
    <w:rsid w:val="00FD5A0B"/>
    <w:rsid w:val="00FD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  <w14:docId w14:val="7BE7540B"/>
  <w15:docId w15:val="{C27393CD-1603-46E5-A9CD-2A0B503CE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06D4B"/>
    <w:rPr>
      <w:rFonts w:eastAsia="Calibri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606D4B"/>
    <w:pPr>
      <w:keepNext/>
      <w:jc w:val="center"/>
      <w:outlineLvl w:val="0"/>
    </w:pPr>
    <w:rPr>
      <w:rFonts w:eastAsia="Times New Roman"/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06D4B"/>
    <w:rPr>
      <w:b/>
    </w:rPr>
  </w:style>
  <w:style w:type="paragraph" w:styleId="Sraopastraipa">
    <w:name w:val="List Paragraph"/>
    <w:basedOn w:val="prastasis"/>
    <w:qFormat/>
    <w:rsid w:val="00606D4B"/>
    <w:pPr>
      <w:ind w:left="720"/>
    </w:pPr>
  </w:style>
  <w:style w:type="character" w:styleId="Hipersaitas">
    <w:name w:val="Hyperlink"/>
    <w:basedOn w:val="Numatytasispastraiposriftas"/>
    <w:rsid w:val="00606D4B"/>
    <w:rPr>
      <w:rFonts w:cs="Times New Roman"/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rsid w:val="006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606D4B"/>
    <w:rPr>
      <w:rFonts w:ascii="Courier New" w:eastAsia="Calibri" w:hAnsi="Courier New" w:cs="Courier New"/>
    </w:rPr>
  </w:style>
  <w:style w:type="paragraph" w:styleId="Antrats">
    <w:name w:val="header"/>
    <w:basedOn w:val="prastasis"/>
    <w:link w:val="AntratsDiagrama"/>
    <w:uiPriority w:val="99"/>
    <w:rsid w:val="00606D4B"/>
    <w:pPr>
      <w:tabs>
        <w:tab w:val="center" w:pos="4819"/>
        <w:tab w:val="right" w:pos="9638"/>
      </w:tabs>
    </w:pPr>
    <w:rPr>
      <w:rFonts w:eastAsia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06D4B"/>
    <w:rPr>
      <w:sz w:val="24"/>
      <w:szCs w:val="24"/>
    </w:rPr>
  </w:style>
  <w:style w:type="paragraph" w:styleId="Pagrindinistekstas3">
    <w:name w:val="Body Text 3"/>
    <w:basedOn w:val="prastasis"/>
    <w:link w:val="Pagrindinistekstas3Diagrama"/>
    <w:rsid w:val="00606D4B"/>
    <w:pPr>
      <w:jc w:val="center"/>
    </w:pPr>
    <w:rPr>
      <w:rFonts w:eastAsia="Times New Roman"/>
      <w:b/>
      <w:bC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606D4B"/>
    <w:rPr>
      <w:b/>
      <w:bCs/>
      <w:sz w:val="24"/>
      <w:szCs w:val="24"/>
    </w:rPr>
  </w:style>
  <w:style w:type="paragraph" w:styleId="Debesliotekstas">
    <w:name w:val="Balloon Text"/>
    <w:basedOn w:val="prastasis"/>
    <w:rsid w:val="00C706D8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rsid w:val="00C706D8"/>
    <w:rPr>
      <w:sz w:val="16"/>
      <w:szCs w:val="16"/>
    </w:rPr>
  </w:style>
  <w:style w:type="paragraph" w:styleId="Komentarotekstas">
    <w:name w:val="annotation text"/>
    <w:basedOn w:val="prastasis"/>
    <w:rsid w:val="00C706D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sid w:val="00C706D8"/>
    <w:rPr>
      <w:b/>
      <w:bCs/>
    </w:rPr>
  </w:style>
  <w:style w:type="paragraph" w:styleId="Porat">
    <w:name w:val="footer"/>
    <w:basedOn w:val="prastasis"/>
    <w:link w:val="PoratDiagrama"/>
    <w:rsid w:val="006C3A3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6C3A3C"/>
    <w:rPr>
      <w:rFonts w:eastAsia="Calibri"/>
      <w:sz w:val="24"/>
      <w:szCs w:val="24"/>
    </w:rPr>
  </w:style>
  <w:style w:type="paragraph" w:styleId="Antrat">
    <w:name w:val="caption"/>
    <w:basedOn w:val="prastasis"/>
    <w:next w:val="prastasis"/>
    <w:qFormat/>
    <w:rsid w:val="00560E02"/>
    <w:pPr>
      <w:spacing w:before="120" w:after="120"/>
    </w:pPr>
    <w:rPr>
      <w:rFonts w:eastAsia="Times New Roman"/>
      <w:b/>
      <w:bCs/>
      <w:sz w:val="20"/>
      <w:szCs w:val="20"/>
    </w:rPr>
  </w:style>
  <w:style w:type="paragraph" w:customStyle="1" w:styleId="Hyperlink1">
    <w:name w:val="Hyperlink1"/>
    <w:rsid w:val="00B03E92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table" w:styleId="Lentelstinklelis">
    <w:name w:val="Table Grid"/>
    <w:basedOn w:val="prastojilentel"/>
    <w:rsid w:val="00BD4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kumentostruktra">
    <w:name w:val="Document Map"/>
    <w:basedOn w:val="prastasis"/>
    <w:link w:val="DokumentostruktraDiagrama"/>
    <w:rsid w:val="00562EAE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562EA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rd@vrm.lt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AC8F5727803A4E85B78C35FD6EF0B6" ma:contentTypeVersion="0" ma:contentTypeDescription="Create a new document." ma:contentTypeScope="" ma:versionID="74820780b2d3abf237d842e4935b969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3F7D647-D7FA-4B0A-8916-692F1099F0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B9FAB-8429-44A1-A528-6D6AD0B99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8A281AA-C5AD-4A9B-9C41-8888BFFFBA31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242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Įtariamų, kaltinamų ir teistų asme</vt:lpstr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Įtariamų, kaltinamų ir teistų asme</dc:title>
  <dc:creator>m03293</dc:creator>
  <cp:lastModifiedBy>Gineta Bartkuvienė</cp:lastModifiedBy>
  <cp:revision>2</cp:revision>
  <cp:lastPrinted>2009-05-12T13:03:00Z</cp:lastPrinted>
  <dcterms:created xsi:type="dcterms:W3CDTF">2023-12-07T14:29:00Z</dcterms:created>
  <dcterms:modified xsi:type="dcterms:W3CDTF">2023-12-07T14:29:00Z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0x01010047AC8F5727803A4E85B78C35FD6EF0B6</vt:lpwstr>
  </property>
</Properties>
</file>